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F40" w:rsidRDefault="00C57F40" w:rsidP="00C57F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Информация по диспансеризации за </w:t>
      </w:r>
      <w:r>
        <w:rPr>
          <w:b/>
          <w:sz w:val="36"/>
          <w:szCs w:val="36"/>
        </w:rPr>
        <w:t>5месяцев</w:t>
      </w:r>
      <w:r>
        <w:rPr>
          <w:b/>
          <w:sz w:val="36"/>
          <w:szCs w:val="36"/>
        </w:rPr>
        <w:t>.</w:t>
      </w:r>
    </w:p>
    <w:p w:rsidR="00C57F40" w:rsidRDefault="00C57F40" w:rsidP="00C57F40">
      <w:pPr>
        <w:rPr>
          <w:sz w:val="24"/>
          <w:szCs w:val="24"/>
        </w:rPr>
      </w:pPr>
      <w:r>
        <w:rPr>
          <w:sz w:val="24"/>
          <w:szCs w:val="24"/>
        </w:rPr>
        <w:t>План по диспансеризации на 2024г.-.5668 чел.</w:t>
      </w:r>
    </w:p>
    <w:p w:rsidR="00C57F40" w:rsidRDefault="00C57F40" w:rsidP="00C57F40">
      <w:pPr>
        <w:rPr>
          <w:sz w:val="24"/>
          <w:szCs w:val="24"/>
        </w:rPr>
      </w:pPr>
      <w:r>
        <w:rPr>
          <w:sz w:val="24"/>
          <w:szCs w:val="24"/>
        </w:rPr>
        <w:t>Прошли -</w:t>
      </w:r>
      <w:r>
        <w:rPr>
          <w:sz w:val="24"/>
          <w:szCs w:val="24"/>
        </w:rPr>
        <w:t>2671</w:t>
      </w:r>
      <w:r>
        <w:rPr>
          <w:sz w:val="24"/>
          <w:szCs w:val="24"/>
        </w:rPr>
        <w:t xml:space="preserve"> чел.</w:t>
      </w:r>
    </w:p>
    <w:p w:rsidR="00C57F40" w:rsidRDefault="00C57F40" w:rsidP="00C57F40">
      <w:pPr>
        <w:rPr>
          <w:sz w:val="24"/>
          <w:szCs w:val="24"/>
        </w:rPr>
      </w:pPr>
      <w:r>
        <w:rPr>
          <w:sz w:val="24"/>
          <w:szCs w:val="24"/>
        </w:rPr>
        <w:t>1 этап –</w:t>
      </w:r>
      <w:r>
        <w:rPr>
          <w:sz w:val="24"/>
          <w:szCs w:val="24"/>
        </w:rPr>
        <w:t>2671</w:t>
      </w:r>
      <w:r>
        <w:rPr>
          <w:sz w:val="24"/>
          <w:szCs w:val="24"/>
        </w:rPr>
        <w:t xml:space="preserve"> чел. (100%), из них направлены на 2 этап </w:t>
      </w:r>
      <w:r>
        <w:rPr>
          <w:sz w:val="24"/>
          <w:szCs w:val="24"/>
        </w:rPr>
        <w:t>724</w:t>
      </w:r>
      <w:r>
        <w:rPr>
          <w:sz w:val="24"/>
          <w:szCs w:val="24"/>
        </w:rPr>
        <w:t xml:space="preserve"> чел. (27.</w:t>
      </w:r>
      <w:r>
        <w:rPr>
          <w:sz w:val="24"/>
          <w:szCs w:val="24"/>
        </w:rPr>
        <w:t>1</w:t>
      </w:r>
      <w:r>
        <w:rPr>
          <w:sz w:val="24"/>
          <w:szCs w:val="24"/>
        </w:rPr>
        <w:t>%).</w:t>
      </w:r>
    </w:p>
    <w:p w:rsidR="00C57F40" w:rsidRDefault="00C57F40" w:rsidP="00C57F40">
      <w:pPr>
        <w:rPr>
          <w:sz w:val="24"/>
          <w:szCs w:val="24"/>
        </w:rPr>
      </w:pPr>
    </w:p>
    <w:p w:rsidR="00C57F40" w:rsidRDefault="00C57F40" w:rsidP="00C57F40">
      <w:pPr>
        <w:rPr>
          <w:sz w:val="24"/>
          <w:szCs w:val="24"/>
        </w:rPr>
      </w:pPr>
      <w:r>
        <w:rPr>
          <w:sz w:val="24"/>
          <w:szCs w:val="24"/>
        </w:rPr>
        <w:t>Из них прошедших диспансеризацию выявлено:</w:t>
      </w:r>
    </w:p>
    <w:p w:rsidR="00C57F40" w:rsidRDefault="00C57F40" w:rsidP="00C57F40">
      <w:pPr>
        <w:rPr>
          <w:sz w:val="24"/>
          <w:szCs w:val="24"/>
        </w:rPr>
      </w:pPr>
    </w:p>
    <w:p w:rsidR="00C57F40" w:rsidRDefault="00C57F40" w:rsidP="00C57F40">
      <w:pPr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группой здоровья –</w:t>
      </w:r>
      <w:r>
        <w:rPr>
          <w:sz w:val="24"/>
          <w:szCs w:val="24"/>
        </w:rPr>
        <w:t>43</w:t>
      </w:r>
      <w:r>
        <w:rPr>
          <w:sz w:val="24"/>
          <w:szCs w:val="24"/>
        </w:rPr>
        <w:t>чел. (</w:t>
      </w:r>
      <w:r>
        <w:rPr>
          <w:sz w:val="24"/>
          <w:szCs w:val="24"/>
        </w:rPr>
        <w:t>1.6</w:t>
      </w:r>
      <w:r>
        <w:rPr>
          <w:sz w:val="24"/>
          <w:szCs w:val="24"/>
        </w:rPr>
        <w:t>%);</w:t>
      </w:r>
    </w:p>
    <w:p w:rsidR="00C57F40" w:rsidRDefault="00C57F40" w:rsidP="00C57F40">
      <w:pPr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группой здоровья - </w:t>
      </w:r>
      <w:r>
        <w:rPr>
          <w:sz w:val="24"/>
          <w:szCs w:val="24"/>
        </w:rPr>
        <w:t>62</w:t>
      </w:r>
      <w:r>
        <w:rPr>
          <w:sz w:val="24"/>
          <w:szCs w:val="24"/>
        </w:rPr>
        <w:t xml:space="preserve"> чел. (</w:t>
      </w:r>
      <w:r>
        <w:rPr>
          <w:sz w:val="24"/>
          <w:szCs w:val="24"/>
        </w:rPr>
        <w:t>2.3</w:t>
      </w:r>
      <w:r>
        <w:rPr>
          <w:sz w:val="24"/>
          <w:szCs w:val="24"/>
        </w:rPr>
        <w:t>%);</w:t>
      </w:r>
    </w:p>
    <w:p w:rsidR="00C57F40" w:rsidRDefault="00C57F40" w:rsidP="00C57F40">
      <w:pPr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gramStart"/>
      <w:r>
        <w:rPr>
          <w:sz w:val="24"/>
          <w:szCs w:val="24"/>
          <w:lang w:val="en-US"/>
        </w:rPr>
        <w:t>III</w:t>
      </w:r>
      <w:proofErr w:type="gramEnd"/>
      <w:r>
        <w:rPr>
          <w:sz w:val="24"/>
          <w:szCs w:val="24"/>
        </w:rPr>
        <w:t xml:space="preserve"> а группой здоровья – </w:t>
      </w:r>
      <w:r>
        <w:rPr>
          <w:sz w:val="24"/>
          <w:szCs w:val="24"/>
        </w:rPr>
        <w:t>2468</w:t>
      </w:r>
      <w:r>
        <w:rPr>
          <w:sz w:val="24"/>
          <w:szCs w:val="24"/>
        </w:rPr>
        <w:t xml:space="preserve"> чел. (</w:t>
      </w:r>
      <w:r>
        <w:rPr>
          <w:sz w:val="24"/>
          <w:szCs w:val="24"/>
        </w:rPr>
        <w:t>92.3</w:t>
      </w:r>
      <w:r>
        <w:rPr>
          <w:sz w:val="24"/>
          <w:szCs w:val="24"/>
        </w:rPr>
        <w:t>%);</w:t>
      </w:r>
    </w:p>
    <w:p w:rsidR="00C57F40" w:rsidRDefault="00C57F40" w:rsidP="00C57F40">
      <w:pPr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б группой здоровья – </w:t>
      </w:r>
      <w:r>
        <w:rPr>
          <w:sz w:val="24"/>
          <w:szCs w:val="24"/>
        </w:rPr>
        <w:t xml:space="preserve">98 </w:t>
      </w:r>
      <w:r>
        <w:rPr>
          <w:sz w:val="24"/>
          <w:szCs w:val="24"/>
        </w:rPr>
        <w:t>чел. (</w:t>
      </w:r>
      <w:r>
        <w:rPr>
          <w:sz w:val="24"/>
          <w:szCs w:val="24"/>
        </w:rPr>
        <w:t>3.6</w:t>
      </w:r>
      <w:r>
        <w:rPr>
          <w:sz w:val="24"/>
          <w:szCs w:val="24"/>
        </w:rPr>
        <w:t>%);</w:t>
      </w:r>
    </w:p>
    <w:p w:rsidR="00C57F40" w:rsidRDefault="00C57F40" w:rsidP="00C57F40">
      <w:pPr>
        <w:rPr>
          <w:sz w:val="24"/>
          <w:szCs w:val="24"/>
        </w:rPr>
      </w:pPr>
    </w:p>
    <w:p w:rsidR="00C57F40" w:rsidRDefault="00C57F40" w:rsidP="00C57F40">
      <w:pPr>
        <w:rPr>
          <w:sz w:val="24"/>
          <w:szCs w:val="24"/>
        </w:rPr>
      </w:pPr>
      <w:r>
        <w:rPr>
          <w:b/>
          <w:sz w:val="24"/>
          <w:szCs w:val="24"/>
        </w:rPr>
        <w:t>Выявлено заболеваний первично</w:t>
      </w: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128 </w:t>
      </w:r>
      <w:r>
        <w:rPr>
          <w:sz w:val="24"/>
          <w:szCs w:val="24"/>
        </w:rPr>
        <w:t>чел. (4.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%), </w:t>
      </w:r>
      <w:r>
        <w:rPr>
          <w:b/>
          <w:sz w:val="24"/>
          <w:szCs w:val="24"/>
        </w:rPr>
        <w:t>из них взято на диспансерный учет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128 </w:t>
      </w:r>
      <w:r>
        <w:rPr>
          <w:sz w:val="24"/>
          <w:szCs w:val="24"/>
        </w:rPr>
        <w:t>чел.</w:t>
      </w:r>
    </w:p>
    <w:p w:rsidR="00C57F40" w:rsidRDefault="00C57F40" w:rsidP="00C57F40">
      <w:pPr>
        <w:rPr>
          <w:sz w:val="24"/>
          <w:szCs w:val="24"/>
        </w:rPr>
      </w:pPr>
      <w:r>
        <w:rPr>
          <w:sz w:val="24"/>
          <w:szCs w:val="24"/>
        </w:rPr>
        <w:t>23 заболеваний первично: диспансерный учет – 23:</w:t>
      </w:r>
    </w:p>
    <w:p w:rsidR="00C57F40" w:rsidRDefault="00C57F40" w:rsidP="00C57F40">
      <w:pPr>
        <w:rPr>
          <w:sz w:val="24"/>
          <w:szCs w:val="24"/>
        </w:rPr>
      </w:pPr>
      <w:r>
        <w:rPr>
          <w:sz w:val="24"/>
          <w:szCs w:val="24"/>
        </w:rPr>
        <w:t>- новообразования –</w:t>
      </w:r>
      <w:r>
        <w:rPr>
          <w:sz w:val="24"/>
          <w:szCs w:val="24"/>
        </w:rPr>
        <w:t>3</w:t>
      </w:r>
      <w:r>
        <w:rPr>
          <w:sz w:val="24"/>
          <w:szCs w:val="24"/>
        </w:rPr>
        <w:t>;</w:t>
      </w:r>
    </w:p>
    <w:p w:rsidR="00C57F40" w:rsidRDefault="00C57F40" w:rsidP="00C57F40">
      <w:pPr>
        <w:rPr>
          <w:sz w:val="24"/>
          <w:szCs w:val="24"/>
        </w:rPr>
      </w:pPr>
      <w:r>
        <w:rPr>
          <w:sz w:val="24"/>
          <w:szCs w:val="24"/>
        </w:rPr>
        <w:t xml:space="preserve">- болезни эндокринной системы – </w:t>
      </w:r>
      <w:r>
        <w:rPr>
          <w:sz w:val="24"/>
          <w:szCs w:val="24"/>
        </w:rPr>
        <w:t>9</w:t>
      </w:r>
      <w:r>
        <w:rPr>
          <w:sz w:val="24"/>
          <w:szCs w:val="24"/>
        </w:rPr>
        <w:t>;</w:t>
      </w:r>
    </w:p>
    <w:p w:rsidR="00C57F40" w:rsidRDefault="00C57F40" w:rsidP="00C57F40">
      <w:pPr>
        <w:rPr>
          <w:sz w:val="24"/>
          <w:szCs w:val="24"/>
        </w:rPr>
      </w:pPr>
      <w:r>
        <w:rPr>
          <w:sz w:val="24"/>
          <w:szCs w:val="24"/>
        </w:rPr>
        <w:t>- болезнь системы кровообращения –</w:t>
      </w:r>
      <w:r>
        <w:rPr>
          <w:sz w:val="24"/>
          <w:szCs w:val="24"/>
        </w:rPr>
        <w:t>85</w:t>
      </w:r>
      <w:r>
        <w:rPr>
          <w:sz w:val="24"/>
          <w:szCs w:val="24"/>
        </w:rPr>
        <w:t>;</w:t>
      </w:r>
    </w:p>
    <w:p w:rsidR="00C57F40" w:rsidRDefault="00C57F40" w:rsidP="00C57F40">
      <w:pPr>
        <w:rPr>
          <w:sz w:val="24"/>
          <w:szCs w:val="24"/>
        </w:rPr>
      </w:pPr>
      <w:r>
        <w:rPr>
          <w:sz w:val="24"/>
          <w:szCs w:val="24"/>
        </w:rPr>
        <w:t xml:space="preserve">- болезни органов дыхания – </w:t>
      </w:r>
      <w:r>
        <w:rPr>
          <w:sz w:val="24"/>
          <w:szCs w:val="24"/>
        </w:rPr>
        <w:t>3</w:t>
      </w:r>
      <w:r>
        <w:rPr>
          <w:sz w:val="24"/>
          <w:szCs w:val="24"/>
        </w:rPr>
        <w:t>;</w:t>
      </w:r>
    </w:p>
    <w:p w:rsidR="00C57F40" w:rsidRDefault="00C57F40" w:rsidP="00C57F40">
      <w:pPr>
        <w:rPr>
          <w:sz w:val="24"/>
          <w:szCs w:val="24"/>
        </w:rPr>
      </w:pPr>
      <w:r>
        <w:rPr>
          <w:sz w:val="24"/>
          <w:szCs w:val="24"/>
        </w:rPr>
        <w:t>- болезнь органов пищеварения –</w:t>
      </w:r>
      <w:r>
        <w:rPr>
          <w:sz w:val="24"/>
          <w:szCs w:val="24"/>
        </w:rPr>
        <w:t>5</w:t>
      </w:r>
      <w:r>
        <w:rPr>
          <w:sz w:val="24"/>
          <w:szCs w:val="24"/>
        </w:rPr>
        <w:t>;</w:t>
      </w:r>
    </w:p>
    <w:p w:rsidR="00C57F40" w:rsidRDefault="00C57F40" w:rsidP="00C57F40">
      <w:pPr>
        <w:rPr>
          <w:sz w:val="24"/>
          <w:szCs w:val="24"/>
        </w:rPr>
      </w:pPr>
      <w:r>
        <w:rPr>
          <w:sz w:val="24"/>
          <w:szCs w:val="24"/>
        </w:rPr>
        <w:t>Направленно на дополнительное диагностическое исследование, не входящее в объем диспансеризации – 0</w:t>
      </w:r>
    </w:p>
    <w:p w:rsidR="00C57F40" w:rsidRDefault="00C57F40" w:rsidP="00C57F40">
      <w:pPr>
        <w:rPr>
          <w:sz w:val="24"/>
          <w:szCs w:val="24"/>
        </w:rPr>
      </w:pPr>
      <w:r>
        <w:rPr>
          <w:sz w:val="24"/>
          <w:szCs w:val="24"/>
        </w:rPr>
        <w:t>Направлено на санаторно-курортное лечение – 0</w:t>
      </w:r>
    </w:p>
    <w:p w:rsidR="00C57F40" w:rsidRDefault="00C57F40" w:rsidP="00C57F40">
      <w:pPr>
        <w:rPr>
          <w:sz w:val="24"/>
          <w:szCs w:val="24"/>
        </w:rPr>
      </w:pPr>
      <w:r>
        <w:rPr>
          <w:sz w:val="24"/>
          <w:szCs w:val="24"/>
        </w:rPr>
        <w:t>Мобильной бригадой осмотрено –</w:t>
      </w:r>
      <w:r>
        <w:rPr>
          <w:sz w:val="24"/>
          <w:szCs w:val="24"/>
        </w:rPr>
        <w:t>879</w:t>
      </w:r>
      <w:r>
        <w:rPr>
          <w:sz w:val="24"/>
          <w:szCs w:val="24"/>
        </w:rPr>
        <w:t xml:space="preserve"> чел. (</w:t>
      </w:r>
      <w:r>
        <w:rPr>
          <w:sz w:val="24"/>
          <w:szCs w:val="24"/>
        </w:rPr>
        <w:t>32.9</w:t>
      </w:r>
      <w:r>
        <w:rPr>
          <w:sz w:val="24"/>
          <w:szCs w:val="24"/>
        </w:rPr>
        <w:t>%)</w:t>
      </w:r>
    </w:p>
    <w:p w:rsidR="00C57F40" w:rsidRDefault="00C57F40" w:rsidP="00C57F40">
      <w:r>
        <w:t xml:space="preserve">На </w:t>
      </w:r>
      <w:r>
        <w:rPr>
          <w:lang w:val="en-US"/>
        </w:rPr>
        <w:t>I</w:t>
      </w:r>
      <w:r>
        <w:t xml:space="preserve"> этапе осматривает врач:</w:t>
      </w:r>
    </w:p>
    <w:p w:rsidR="00C57F40" w:rsidRDefault="00C57F40" w:rsidP="00C57F40">
      <w:r>
        <w:t>- терапевт; гинеколог.</w:t>
      </w:r>
    </w:p>
    <w:p w:rsidR="00C57F40" w:rsidRDefault="00C57F40" w:rsidP="00C57F40">
      <w:r>
        <w:t xml:space="preserve"> На </w:t>
      </w:r>
      <w:r>
        <w:rPr>
          <w:lang w:val="en-US"/>
        </w:rPr>
        <w:t>II</w:t>
      </w:r>
      <w:r>
        <w:t xml:space="preserve"> этапе по показаниям осматривает врач:</w:t>
      </w:r>
    </w:p>
    <w:p w:rsidR="00C57F40" w:rsidRDefault="00C57F40" w:rsidP="00C57F40">
      <w:r>
        <w:t>- гинеколог; дерматолог; хирург; эндокринолог; невролог.</w:t>
      </w:r>
    </w:p>
    <w:p w:rsidR="00C57F40" w:rsidRDefault="00C57F40" w:rsidP="00C57F40"/>
    <w:p w:rsidR="00C57F40" w:rsidRDefault="00C57F40">
      <w:bookmarkStart w:id="0" w:name="_GoBack"/>
      <w:bookmarkEnd w:id="0"/>
    </w:p>
    <w:sectPr w:rsidR="00C57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40"/>
    <w:rsid w:val="00C5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F422F"/>
  <w15:chartTrackingRefBased/>
  <w15:docId w15:val="{8AC96EBB-3DF8-4658-9EFC-228C9330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7F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профилактики</dc:creator>
  <cp:keywords/>
  <dc:description/>
  <cp:lastModifiedBy>Кабинет профилактики</cp:lastModifiedBy>
  <cp:revision>1</cp:revision>
  <dcterms:created xsi:type="dcterms:W3CDTF">2024-06-07T11:16:00Z</dcterms:created>
  <dcterms:modified xsi:type="dcterms:W3CDTF">2024-06-07T11:24:00Z</dcterms:modified>
</cp:coreProperties>
</file>